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6D72CF" w:rsidTr="00790669">
        <w:tc>
          <w:tcPr>
            <w:tcW w:w="5070" w:type="dxa"/>
            <w:hideMark/>
          </w:tcPr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4677" w:type="dxa"/>
          </w:tcPr>
          <w:p w:rsidR="006D72CF" w:rsidRDefault="00790669" w:rsidP="00790669">
            <w:pPr>
              <w:widowControl w:val="0"/>
              <w:autoSpaceDE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                                            «УТВЕРЖД</w:t>
            </w:r>
            <w:r w:rsidR="00184B31">
              <w:rPr>
                <w:rFonts w:ascii="Times New Roman" w:hAnsi="Times New Roman" w:cs="Times New Roman"/>
                <w:bCs/>
                <w:color w:val="000000"/>
                <w:sz w:val="24"/>
              </w:rPr>
              <w:t>А</w:t>
            </w:r>
            <w:r w:rsidR="006D72CF">
              <w:rPr>
                <w:rFonts w:ascii="Times New Roman" w:hAnsi="Times New Roman" w:cs="Times New Roman"/>
                <w:bCs/>
                <w:color w:val="000000"/>
                <w:sz w:val="24"/>
              </w:rPr>
              <w:t>Ю»</w:t>
            </w:r>
          </w:p>
          <w:p w:rsidR="006D72CF" w:rsidRDefault="006D72CF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</w:tbl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Глава администрации 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МО «Нежновское СП»</w:t>
      </w:r>
    </w:p>
    <w:p w:rsidR="006D72CF" w:rsidRDefault="006D72CF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Т.Д.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Шеренговская</w:t>
      </w:r>
      <w:proofErr w:type="spellEnd"/>
    </w:p>
    <w:p w:rsidR="00790669" w:rsidRDefault="00790669" w:rsidP="006D72CF">
      <w:pPr>
        <w:widowControl w:val="0"/>
        <w:autoSpaceDE w:val="0"/>
        <w:spacing w:after="0"/>
        <w:jc w:val="right"/>
        <w:outlineLvl w:val="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«___» __________ 201</w:t>
      </w:r>
      <w:r w:rsidR="00091EEB">
        <w:rPr>
          <w:rFonts w:ascii="Times New Roman" w:hAnsi="Times New Roman" w:cs="Times New Roman"/>
          <w:bCs/>
          <w:color w:val="000000"/>
          <w:sz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</w:rPr>
        <w:t>год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Cs/>
          <w:color w:val="000000"/>
          <w:sz w:val="24"/>
        </w:rPr>
      </w:pPr>
    </w:p>
    <w:p w:rsidR="00790669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Дефектная ведомость объемов работ</w:t>
      </w:r>
    </w:p>
    <w:p w:rsidR="006D72CF" w:rsidRDefault="00232B55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в д. </w:t>
      </w:r>
      <w:r w:rsidR="00A849ED">
        <w:rPr>
          <w:rFonts w:ascii="Times New Roman" w:hAnsi="Times New Roman" w:cs="Times New Roman"/>
          <w:b/>
          <w:bCs/>
          <w:color w:val="000000"/>
          <w:sz w:val="24"/>
        </w:rPr>
        <w:t>Б. Стремление</w:t>
      </w: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 МО «Нежновское сельское поселение»</w:t>
      </w:r>
    </w:p>
    <w:p w:rsidR="00184B31" w:rsidRDefault="00184B31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МО «Кингисеппский муниципальный район»</w:t>
      </w:r>
    </w:p>
    <w:p w:rsidR="00184B31" w:rsidRDefault="00184B31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Ленинградской области</w:t>
      </w: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1559"/>
      </w:tblGrid>
      <w:tr w:rsidR="00790669" w:rsidTr="005F77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Состояние элементов существующей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Намечаемые виды работ по устранению дефектов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69" w:rsidRDefault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Количество</w:t>
            </w:r>
          </w:p>
        </w:tc>
      </w:tr>
      <w:tr w:rsidR="005F7772" w:rsidTr="005F7772">
        <w:trPr>
          <w:trHeight w:val="1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72" w:rsidRPr="002F067A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2F067A">
              <w:rPr>
                <w:rFonts w:ascii="Times New Roman" w:hAnsi="Times New Roman" w:cs="Times New Roman"/>
                <w:bCs/>
                <w:sz w:val="24"/>
              </w:rPr>
              <w:t xml:space="preserve">Существующее дорожное покрытия имеет местами </w:t>
            </w:r>
            <w:proofErr w:type="spellStart"/>
            <w:r w:rsidRPr="002F067A">
              <w:rPr>
                <w:rFonts w:ascii="Times New Roman" w:hAnsi="Times New Roman" w:cs="Times New Roman"/>
                <w:bCs/>
                <w:sz w:val="24"/>
              </w:rPr>
              <w:t>ямочность</w:t>
            </w:r>
            <w:proofErr w:type="spellEnd"/>
            <w:r w:rsidRPr="002F067A">
              <w:rPr>
                <w:rFonts w:ascii="Times New Roman" w:hAnsi="Times New Roman" w:cs="Times New Roman"/>
                <w:bCs/>
                <w:sz w:val="24"/>
              </w:rPr>
              <w:t>, выбоины, поврежден подстилающий слой, некоторые места размыты.  Длина 2551 ширина 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Pr="002F067A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2F067A">
              <w:rPr>
                <w:rFonts w:ascii="Times New Roman" w:hAnsi="Times New Roman" w:cs="Times New Roman"/>
                <w:bCs/>
                <w:sz w:val="24"/>
              </w:rPr>
              <w:t xml:space="preserve">Восстановление подстилающего слоя в размытых, поврежденных местах. </w:t>
            </w:r>
          </w:p>
          <w:p w:rsidR="005F7772" w:rsidRPr="002F067A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2F067A">
              <w:rPr>
                <w:rFonts w:ascii="Times New Roman" w:hAnsi="Times New Roman" w:cs="Times New Roman"/>
                <w:bCs/>
                <w:sz w:val="24"/>
              </w:rPr>
              <w:t>Из песка</w:t>
            </w:r>
          </w:p>
          <w:p w:rsidR="005F7772" w:rsidRPr="002F067A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2F067A">
              <w:rPr>
                <w:rFonts w:ascii="Times New Roman" w:hAnsi="Times New Roman" w:cs="Times New Roman"/>
                <w:bCs/>
                <w:sz w:val="24"/>
              </w:rPr>
              <w:t>Из щебня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E7D20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м3 материала</w:t>
            </w:r>
          </w:p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м3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60 м3.</w:t>
            </w: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140 м3</w:t>
            </w:r>
          </w:p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</w:tr>
      <w:tr w:rsidR="005F7772" w:rsidTr="005F7772">
        <w:trPr>
          <w:trHeight w:val="80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772" w:rsidRPr="002F067A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1EEB" w:rsidRPr="002F067A" w:rsidRDefault="005F7772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2F067A">
              <w:rPr>
                <w:rFonts w:ascii="Times New Roman" w:hAnsi="Times New Roman" w:cs="Times New Roman"/>
                <w:bCs/>
                <w:sz w:val="24"/>
              </w:rPr>
              <w:t>Восстановление профиля щебеночного покрытия. (593,8 м3 щебня</w:t>
            </w:r>
            <w:proofErr w:type="gramStart"/>
            <w:r w:rsidRPr="002F067A">
              <w:rPr>
                <w:rFonts w:ascii="Times New Roman" w:hAnsi="Times New Roman" w:cs="Times New Roman"/>
                <w:bCs/>
                <w:sz w:val="24"/>
              </w:rPr>
              <w:t xml:space="preserve">) </w:t>
            </w:r>
            <w:r w:rsidR="00091EEB" w:rsidRPr="002F067A">
              <w:rPr>
                <w:rFonts w:ascii="Times New Roman" w:hAnsi="Times New Roman" w:cs="Times New Roman"/>
                <w:bCs/>
                <w:sz w:val="24"/>
              </w:rPr>
              <w:t>,</w:t>
            </w:r>
            <w:proofErr w:type="gramEnd"/>
          </w:p>
          <w:p w:rsidR="00091EEB" w:rsidRPr="002F067A" w:rsidRDefault="00091EEB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bookmarkStart w:id="0" w:name="_GoBack"/>
            <w:r w:rsidRPr="002F067A">
              <w:rPr>
                <w:rFonts w:ascii="Times New Roman" w:hAnsi="Times New Roman" w:cs="Times New Roman"/>
                <w:bCs/>
                <w:sz w:val="24"/>
              </w:rPr>
              <w:t>Планировка.</w:t>
            </w:r>
          </w:p>
          <w:p w:rsidR="005F7772" w:rsidRPr="002F067A" w:rsidRDefault="00091EEB" w:rsidP="005F7772">
            <w:pPr>
              <w:widowControl w:val="0"/>
              <w:autoSpaceDE w:val="0"/>
              <w:outlineLvl w:val="0"/>
              <w:rPr>
                <w:rFonts w:ascii="Times New Roman" w:hAnsi="Times New Roman" w:cs="Times New Roman"/>
                <w:bCs/>
                <w:sz w:val="24"/>
              </w:rPr>
            </w:pPr>
            <w:r w:rsidRPr="002F067A">
              <w:rPr>
                <w:rFonts w:ascii="Times New Roman" w:hAnsi="Times New Roman" w:cs="Times New Roman"/>
                <w:bCs/>
                <w:sz w:val="24"/>
              </w:rPr>
              <w:t>Укатка катком</w:t>
            </w:r>
            <w:r w:rsidR="005F7772" w:rsidRPr="002F067A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772" w:rsidRDefault="005F7772" w:rsidP="005F7772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м2 покрытия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772" w:rsidRDefault="005F7772" w:rsidP="00790669">
            <w:pPr>
              <w:widowControl w:val="0"/>
              <w:autoSpaceDE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8</w:t>
            </w:r>
            <w:r w:rsidRP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>928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,</w:t>
            </w:r>
            <w:r w:rsidRPr="005F7772">
              <w:rPr>
                <w:rFonts w:ascii="Times New Roman" w:hAnsi="Times New Roman" w:cs="Times New Roman"/>
                <w:bCs/>
                <w:color w:val="000000"/>
                <w:sz w:val="24"/>
              </w:rPr>
              <w:t>5</w:t>
            </w:r>
          </w:p>
        </w:tc>
      </w:tr>
    </w:tbl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Default="006D72CF" w:rsidP="006D72CF">
      <w:pPr>
        <w:widowControl w:val="0"/>
        <w:autoSpaceDE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6D72CF" w:rsidRPr="002F067A" w:rsidRDefault="006D72CF" w:rsidP="006D72CF">
      <w:pPr>
        <w:rPr>
          <w:color w:val="000000" w:themeColor="text1"/>
        </w:rPr>
      </w:pPr>
    </w:p>
    <w:p w:rsidR="006D469B" w:rsidRDefault="006D469B"/>
    <w:sectPr w:rsidR="006D469B" w:rsidSect="0079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A97"/>
    <w:rsid w:val="00091EEB"/>
    <w:rsid w:val="000F5B46"/>
    <w:rsid w:val="00184B31"/>
    <w:rsid w:val="00232B55"/>
    <w:rsid w:val="002F067A"/>
    <w:rsid w:val="003F1A4B"/>
    <w:rsid w:val="004273FF"/>
    <w:rsid w:val="005874D2"/>
    <w:rsid w:val="005F7772"/>
    <w:rsid w:val="00665A97"/>
    <w:rsid w:val="006C16AD"/>
    <w:rsid w:val="006C61DA"/>
    <w:rsid w:val="006D469B"/>
    <w:rsid w:val="006D72CF"/>
    <w:rsid w:val="00790669"/>
    <w:rsid w:val="008166FB"/>
    <w:rsid w:val="00A849ED"/>
    <w:rsid w:val="00A97ED2"/>
    <w:rsid w:val="00C02E95"/>
    <w:rsid w:val="00DC0B6F"/>
    <w:rsid w:val="00E05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EA588-0633-4022-8013-CA72291AB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2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Владимировна</cp:lastModifiedBy>
  <cp:revision>11</cp:revision>
  <cp:lastPrinted>2014-12-10T07:44:00Z</cp:lastPrinted>
  <dcterms:created xsi:type="dcterms:W3CDTF">2015-01-16T14:39:00Z</dcterms:created>
  <dcterms:modified xsi:type="dcterms:W3CDTF">2015-05-15T09:13:00Z</dcterms:modified>
</cp:coreProperties>
</file>